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3BCD71" w14:textId="77777777" w:rsidR="00A8719C" w:rsidRDefault="00A8719C" w:rsidP="00A8719C">
      <w:pPr>
        <w:pStyle w:val="Heading1"/>
        <w:shd w:val="clear" w:color="auto" w:fill="FFFFFF"/>
        <w:spacing w:before="450" w:beforeAutospacing="0" w:after="150" w:afterAutospacing="0" w:line="294" w:lineRule="atLeast"/>
        <w:rPr>
          <w:rFonts w:ascii="Amazon Ember" w:hAnsi="Amazon Ember"/>
          <w:b w:val="0"/>
          <w:bCs w:val="0"/>
          <w:color w:val="16191F"/>
          <w:sz w:val="54"/>
          <w:szCs w:val="54"/>
        </w:rPr>
      </w:pPr>
      <w:r>
        <w:rPr>
          <w:rFonts w:ascii="Amazon Ember" w:hAnsi="Amazon Ember"/>
          <w:b w:val="0"/>
          <w:bCs w:val="0"/>
          <w:color w:val="16191F"/>
          <w:sz w:val="54"/>
          <w:szCs w:val="54"/>
        </w:rPr>
        <w:t>Build a CRUD API with Lambda and DynamoDB</w:t>
      </w:r>
    </w:p>
    <w:p w14:paraId="5B8D5EC2" w14:textId="77777777" w:rsidR="00A8719C" w:rsidRDefault="00A8719C" w:rsidP="00A8719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F2328"/>
          <w:sz w:val="24"/>
          <w:szCs w:val="24"/>
        </w:rPr>
      </w:pPr>
    </w:p>
    <w:p w14:paraId="71CA4C43" w14:textId="78DCAB1C" w:rsidR="00A8719C" w:rsidRDefault="00A8719C" w:rsidP="00A8719C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rFonts w:ascii="Segoe UI" w:eastAsia="Times New Roman" w:hAnsi="Segoe UI" w:cs="Segoe UI"/>
          <w:color w:val="1F2328"/>
          <w:sz w:val="24"/>
          <w:szCs w:val="24"/>
        </w:rPr>
        <w:t>Steps:</w:t>
      </w:r>
    </w:p>
    <w:p w14:paraId="7AD827D6" w14:textId="449D4C47" w:rsidR="00A8719C" w:rsidRDefault="00A8719C" w:rsidP="00A8719C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t>Create DynamoDB and enter Partition key as ID</w:t>
      </w:r>
    </w:p>
    <w:p w14:paraId="61842A6A" w14:textId="0730A93D" w:rsidR="00A8719C" w:rsidRPr="00A8719C" w:rsidRDefault="00A8719C" w:rsidP="00A8719C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drawing>
          <wp:inline distT="0" distB="0" distL="0" distR="0" wp14:anchorId="70D93C2F" wp14:editId="7E1EE1C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2916" w14:textId="01C7C7BE" w:rsidR="00A8719C" w:rsidRDefault="00A8719C" w:rsidP="00A8719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t>Create a Lambda function and attach a role to it</w:t>
      </w:r>
    </w:p>
    <w:p w14:paraId="684665AA" w14:textId="6FDB5763" w:rsidR="00A8719C" w:rsidRPr="00A8719C" w:rsidRDefault="00A8719C" w:rsidP="00A8719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lastRenderedPageBreak/>
        <w:drawing>
          <wp:inline distT="0" distB="0" distL="0" distR="0" wp14:anchorId="54C8BC65" wp14:editId="50EBA71B">
            <wp:extent cx="5943600" cy="13474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D39F4" wp14:editId="75A93C7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46567" wp14:editId="559F137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2402" w14:textId="77777777" w:rsidR="00A8719C" w:rsidRPr="00A8719C" w:rsidRDefault="00A8719C" w:rsidP="00A8719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lastRenderedPageBreak/>
        <w:t>Create an HTTP API</w:t>
      </w:r>
    </w:p>
    <w:p w14:paraId="52D83399" w14:textId="77777777" w:rsidR="00A8719C" w:rsidRPr="00A8719C" w:rsidRDefault="00A8719C" w:rsidP="00A8719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t>Create routes</w:t>
      </w:r>
    </w:p>
    <w:p w14:paraId="4B404A60" w14:textId="77777777" w:rsidR="00A8719C" w:rsidRPr="00A8719C" w:rsidRDefault="00A8719C" w:rsidP="00A8719C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t>GET /items/{id}</w:t>
      </w:r>
    </w:p>
    <w:p w14:paraId="7C721DE3" w14:textId="77777777" w:rsidR="00A8719C" w:rsidRPr="00A8719C" w:rsidRDefault="00A8719C" w:rsidP="00A8719C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t>GET /items</w:t>
      </w:r>
    </w:p>
    <w:p w14:paraId="40F18593" w14:textId="77777777" w:rsidR="00A8719C" w:rsidRPr="00A8719C" w:rsidRDefault="00A8719C" w:rsidP="00A8719C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t>PUT /items</w:t>
      </w:r>
    </w:p>
    <w:p w14:paraId="0C9E38D7" w14:textId="49EC9C03" w:rsidR="00A8719C" w:rsidRDefault="00A8719C" w:rsidP="00A8719C">
      <w:pPr>
        <w:numPr>
          <w:ilvl w:val="1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t>DELETE /items/{id}</w:t>
      </w:r>
    </w:p>
    <w:p w14:paraId="152A043F" w14:textId="78CCAC8B" w:rsidR="00A8719C" w:rsidRPr="00A8719C" w:rsidRDefault="00A8719C" w:rsidP="00A8719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drawing>
          <wp:inline distT="0" distB="0" distL="0" distR="0" wp14:anchorId="5F043845" wp14:editId="272349F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5CB1" w14:textId="0FDA5FFB" w:rsidR="00A8719C" w:rsidRDefault="00A8719C" w:rsidP="00A8719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t>Create an integration</w:t>
      </w:r>
    </w:p>
    <w:p w14:paraId="47A0D755" w14:textId="4EAE45D6" w:rsidR="00A8719C" w:rsidRPr="00A8719C" w:rsidRDefault="00A8719C" w:rsidP="00A8719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B9F5EA" wp14:editId="6B4B22B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2BEF" w14:textId="3C7E9DAB" w:rsidR="00A8719C" w:rsidRDefault="00A8719C" w:rsidP="00A8719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t>Attach your integration to routes</w:t>
      </w:r>
    </w:p>
    <w:p w14:paraId="607379F8" w14:textId="183F3A04" w:rsidR="00A8719C" w:rsidRDefault="00A8719C" w:rsidP="00A8719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drawing>
          <wp:inline distT="0" distB="0" distL="0" distR="0" wp14:anchorId="4D51CB26" wp14:editId="2ACD122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73FC" w14:textId="0A44707B" w:rsidR="00A8719C" w:rsidRPr="00A8719C" w:rsidRDefault="00A8719C" w:rsidP="00A8719C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9BD72D" wp14:editId="2438162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38A8" w14:textId="2E8C5CD6" w:rsidR="00A8719C" w:rsidRDefault="00A8719C" w:rsidP="00A8719C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 w:rsidRPr="00A8719C">
        <w:rPr>
          <w:rFonts w:ascii="Segoe UI" w:eastAsia="Times New Roman" w:hAnsi="Segoe UI" w:cs="Segoe UI"/>
          <w:color w:val="1F2328"/>
          <w:sz w:val="24"/>
          <w:szCs w:val="24"/>
        </w:rPr>
        <w:t>Test your API using Postman</w:t>
      </w:r>
    </w:p>
    <w:p w14:paraId="59D24BE4" w14:textId="5C6B29D2" w:rsidR="00CC745F" w:rsidRDefault="00CC745F" w:rsidP="00CC745F">
      <w:pPr>
        <w:pStyle w:val="ListParagraph"/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rFonts w:ascii="Segoe UI" w:eastAsia="Times New Roman" w:hAnsi="Segoe UI" w:cs="Segoe UI"/>
          <w:color w:val="1F2328"/>
          <w:sz w:val="24"/>
          <w:szCs w:val="24"/>
        </w:rPr>
        <w:t>For PUT/Item</w:t>
      </w:r>
    </w:p>
    <w:p w14:paraId="676A7270" w14:textId="16303EA0" w:rsidR="00CC745F" w:rsidRDefault="00CC745F" w:rsidP="00CC745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drawing>
          <wp:inline distT="0" distB="0" distL="0" distR="0" wp14:anchorId="5D1F472D" wp14:editId="00EF822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31BA" w14:textId="357D741A" w:rsidR="00CC745F" w:rsidRDefault="00CC745F" w:rsidP="00CC745F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37C938" wp14:editId="3970EDC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CB3C" w14:textId="52E8894A" w:rsidR="00543216" w:rsidRDefault="00543216" w:rsidP="00543216">
      <w:pPr>
        <w:pStyle w:val="ListParagraph"/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rFonts w:ascii="Segoe UI" w:eastAsia="Times New Roman" w:hAnsi="Segoe UI" w:cs="Segoe UI"/>
          <w:color w:val="1F2328"/>
          <w:sz w:val="24"/>
          <w:szCs w:val="24"/>
        </w:rPr>
        <w:t>Get/ Item</w:t>
      </w:r>
    </w:p>
    <w:p w14:paraId="3DE7C95A" w14:textId="090249A3" w:rsidR="00543216" w:rsidRDefault="00543216" w:rsidP="00543216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C5E2F8" wp14:editId="1161E07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12048" wp14:editId="5834663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705C8" wp14:editId="3AAAAA1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058FE" wp14:editId="329E968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9E59" w14:textId="03531937" w:rsidR="00543216" w:rsidRDefault="00543216" w:rsidP="00543216">
      <w:pPr>
        <w:pStyle w:val="ListParagraph"/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rFonts w:ascii="Segoe UI" w:eastAsia="Times New Roman" w:hAnsi="Segoe UI" w:cs="Segoe UI"/>
          <w:color w:val="1F2328"/>
          <w:sz w:val="24"/>
          <w:szCs w:val="24"/>
        </w:rPr>
        <w:t>Get/ Items/{ID}</w:t>
      </w:r>
    </w:p>
    <w:p w14:paraId="25FB1778" w14:textId="0870BD83" w:rsidR="00543216" w:rsidRDefault="00543216" w:rsidP="00543216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DC1FA6" wp14:editId="669BF77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100C" w14:textId="03E5012F" w:rsidR="00543216" w:rsidRDefault="00543216" w:rsidP="00543216">
      <w:pPr>
        <w:pStyle w:val="ListParagraph"/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rFonts w:ascii="Segoe UI" w:eastAsia="Times New Roman" w:hAnsi="Segoe UI" w:cs="Segoe UI"/>
          <w:color w:val="1F2328"/>
          <w:sz w:val="24"/>
          <w:szCs w:val="24"/>
        </w:rPr>
        <w:t>Delete/ Items/{ID}</w:t>
      </w:r>
    </w:p>
    <w:p w14:paraId="036B2897" w14:textId="2FEBC57B" w:rsidR="00543216" w:rsidRPr="00543216" w:rsidRDefault="00543216" w:rsidP="00543216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24D2F8" wp14:editId="7CCD6C3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3D09C" wp14:editId="34514C7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943D" w14:textId="22F14307" w:rsidR="00A8719C" w:rsidRPr="00A8719C" w:rsidRDefault="00A8719C" w:rsidP="00A8719C">
      <w:pPr>
        <w:shd w:val="clear" w:color="auto" w:fill="FFFFFF"/>
        <w:spacing w:before="450" w:after="150" w:line="294" w:lineRule="atLeast"/>
        <w:outlineLvl w:val="0"/>
        <w:rPr>
          <w:rFonts w:asciiTheme="majorHAnsi" w:eastAsia="Times New Roman" w:hAnsiTheme="majorHAnsi" w:cstheme="majorHAnsi"/>
          <w:color w:val="16191F"/>
          <w:kern w:val="36"/>
          <w:sz w:val="54"/>
          <w:szCs w:val="54"/>
          <w:u w:val="single"/>
        </w:rPr>
      </w:pPr>
    </w:p>
    <w:sectPr w:rsidR="00A8719C" w:rsidRPr="00A871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mazon Emb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086BFB"/>
    <w:multiLevelType w:val="multilevel"/>
    <w:tmpl w:val="F8068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Segoe UI" w:eastAsia="Times New Roman" w:hAnsi="Segoe UI" w:cs="Segoe UI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F1E4848"/>
    <w:multiLevelType w:val="hybridMultilevel"/>
    <w:tmpl w:val="9B8A764C"/>
    <w:lvl w:ilvl="0" w:tplc="4072E0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8F23829"/>
    <w:multiLevelType w:val="multilevel"/>
    <w:tmpl w:val="646871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6002452">
    <w:abstractNumId w:val="2"/>
  </w:num>
  <w:num w:numId="2" w16cid:durableId="429159269">
    <w:abstractNumId w:val="0"/>
  </w:num>
  <w:num w:numId="3" w16cid:durableId="1934194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DE1"/>
    <w:rsid w:val="00543216"/>
    <w:rsid w:val="009E42FD"/>
    <w:rsid w:val="00A8719C"/>
    <w:rsid w:val="00BF7DE1"/>
    <w:rsid w:val="00CC74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02E5C"/>
  <w15:chartTrackingRefBased/>
  <w15:docId w15:val="{9D9070ED-C57C-4CE6-8293-BAE20CD28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F7DE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7DE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A871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50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0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10</Pages>
  <Words>60</Words>
  <Characters>346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Upadhya, Rakshitha</dc:creator>
  <cp:keywords/>
  <dc:description/>
  <cp:lastModifiedBy>Upadhya, Rakshitha</cp:lastModifiedBy>
  <cp:revision>2</cp:revision>
  <dcterms:created xsi:type="dcterms:W3CDTF">2023-11-24T07:29:00Z</dcterms:created>
  <dcterms:modified xsi:type="dcterms:W3CDTF">2023-11-24T09:23:00Z</dcterms:modified>
</cp:coreProperties>
</file>